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B8" w:rsidRDefault="008442B6" w:rsidP="008442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календарный план физкультурно-спортивных</w:t>
      </w:r>
    </w:p>
    <w:p w:rsidR="008442B6" w:rsidRDefault="008442B6" w:rsidP="008442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на территории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района, в которых</w:t>
      </w:r>
    </w:p>
    <w:p w:rsidR="008442B6" w:rsidRDefault="008442B6" w:rsidP="008442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Могут принять участие ветераны СВО и других локальных войн</w:t>
      </w:r>
    </w:p>
    <w:p w:rsidR="008442B6" w:rsidRDefault="008442B6" w:rsidP="008442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боевых конфликтов, получивших инвалидность.</w:t>
      </w:r>
    </w:p>
    <w:p w:rsidR="008442B6" w:rsidRDefault="008442B6" w:rsidP="008442B6">
      <w:pPr>
        <w:pStyle w:val="a3"/>
        <w:jc w:val="center"/>
        <w:rPr>
          <w:b/>
          <w:sz w:val="28"/>
          <w:szCs w:val="28"/>
        </w:rPr>
      </w:pPr>
    </w:p>
    <w:p w:rsidR="008442B6" w:rsidRDefault="008442B6" w:rsidP="008442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год.</w:t>
      </w:r>
    </w:p>
    <w:p w:rsidR="008442B6" w:rsidRPr="00984F29" w:rsidRDefault="00984F29" w:rsidP="008442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Районные соревнования по </w:t>
      </w:r>
      <w:proofErr w:type="spellStart"/>
      <w:r>
        <w:rPr>
          <w:sz w:val="28"/>
          <w:szCs w:val="28"/>
        </w:rPr>
        <w:t>паралимпийскому</w:t>
      </w:r>
      <w:proofErr w:type="spellEnd"/>
      <w:r>
        <w:rPr>
          <w:sz w:val="28"/>
          <w:szCs w:val="28"/>
        </w:rPr>
        <w:t xml:space="preserve"> плаванию.</w:t>
      </w:r>
    </w:p>
    <w:p w:rsidR="00984F29" w:rsidRPr="00984F29" w:rsidRDefault="00984F29" w:rsidP="008442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Соревнования по </w:t>
      </w:r>
      <w:proofErr w:type="spellStart"/>
      <w:r>
        <w:rPr>
          <w:sz w:val="28"/>
          <w:szCs w:val="28"/>
        </w:rPr>
        <w:t>бочче</w:t>
      </w:r>
      <w:proofErr w:type="spellEnd"/>
      <w:r>
        <w:rPr>
          <w:sz w:val="28"/>
          <w:szCs w:val="28"/>
        </w:rPr>
        <w:t>.</w:t>
      </w:r>
    </w:p>
    <w:p w:rsidR="00984F29" w:rsidRDefault="00984F29" w:rsidP="008442B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4F29">
        <w:rPr>
          <w:sz w:val="28"/>
          <w:szCs w:val="28"/>
        </w:rPr>
        <w:t>Районные соревнования по настольному теннису, для лиц с ограниченными возможностями.</w:t>
      </w:r>
    </w:p>
    <w:p w:rsidR="00984F29" w:rsidRDefault="00984F29" w:rsidP="008442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Соревнования по </w:t>
      </w:r>
      <w:proofErr w:type="spellStart"/>
      <w:r>
        <w:rPr>
          <w:sz w:val="28"/>
          <w:szCs w:val="28"/>
        </w:rPr>
        <w:t>амреслингу</w:t>
      </w:r>
      <w:proofErr w:type="spellEnd"/>
      <w:r>
        <w:rPr>
          <w:sz w:val="28"/>
          <w:szCs w:val="28"/>
        </w:rPr>
        <w:t>.</w:t>
      </w:r>
    </w:p>
    <w:p w:rsidR="00984F29" w:rsidRPr="00984F29" w:rsidRDefault="00984F29" w:rsidP="008442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Фестиваль ГТО «Готов к Труду и Обороне», среди лиц с ограниченными возможностями.</w:t>
      </w:r>
      <w:bookmarkStart w:id="0" w:name="_GoBack"/>
      <w:bookmarkEnd w:id="0"/>
    </w:p>
    <w:sectPr w:rsidR="00984F29" w:rsidRPr="0098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A0278"/>
    <w:multiLevelType w:val="hybridMultilevel"/>
    <w:tmpl w:val="579C55D0"/>
    <w:lvl w:ilvl="0" w:tplc="6FDE2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07"/>
    <w:rsid w:val="008442B6"/>
    <w:rsid w:val="00984F29"/>
    <w:rsid w:val="00C11EB8"/>
    <w:rsid w:val="00C45683"/>
    <w:rsid w:val="00F6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F66E-B18D-457A-98FB-BEBCA529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2025-04-16T03:00:00Z</dcterms:created>
  <dcterms:modified xsi:type="dcterms:W3CDTF">2025-04-16T03:21:00Z</dcterms:modified>
</cp:coreProperties>
</file>